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A365D"/>
          <w:sz w:val="36"/>
        </w:rPr>
        <w:t>NAYOLITES COMPUTER AND MEDIA COLLEGE</w:t>
        <w:br/>
      </w:r>
      <w:r>
        <w:rPr>
          <w:rFonts w:ascii="Arial" w:hAnsi="Arial"/>
          <w:b/>
          <w:color w:val="C59B27"/>
          <w:sz w:val="20"/>
        </w:rPr>
        <w:t>Excellence in Technology, Media &amp; Creative Arts</w:t>
        <w:br/>
      </w:r>
      <w:r>
        <w:rPr>
          <w:rFonts w:ascii="Arial" w:hAnsi="Arial"/>
          <w:color w:val="718096"/>
          <w:sz w:val="18"/>
        </w:rPr>
        <w:t>Bamuda Place, Mwembe, Kisii, Kenya  |  Tel: 0796410290  |  Email: nayolitesempire@gmail.com</w:t>
      </w:r>
    </w:p>
    <w:p>
      <w:pPr>
        <w:spacing w:before="80" w:after="320"/>
        <w:pBdr>
          <w:bottom w:val="single" w:sz="12" w:space="1" w:color="1A365D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36"/>
            <w:shd w:fill="F0F4F8"/>
            <w:tcMar>
              <w:top w:w="120" w:type="dxa"/>
              <w:bottom w:w="120" w:type="dxa"/>
              <w:left w:w="150" w:type="dxa"/>
              <w:right w:w="150" w:type="dxa"/>
            </w:tcMar>
            <w:tcBorders>
              <w:top w:val="none"/>
              <w:left w:val="single" w:sz="24" w:space="0" w:color="1A365D"/>
              <w:bottom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365D"/>
                <w:sz w:val="24"/>
              </w:rPr>
              <w:t>OFFICIAL FEE STRUCTURE: CERTIFICATE IN FILM AND ANIMATIONS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1. Course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3D3D3"/>
          <w:bottom w:val="single" w:sz="4" w:space="0" w:color="D3D3D3"/>
          <w:insideH w:val="single" w:sz="4" w:space="0" w:color="D3D3D3"/>
          <w:insideV w:val="none"/>
          <w:left w:val="none"/>
          <w:right w:val="none"/>
        </w:tblBorders>
      </w:tblPr>
      <w:tblGrid>
        <w:gridCol w:w="3168"/>
        <w:gridCol w:w="6480"/>
      </w:tblGrid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Program Name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Certificate in Film and Animations</w:t>
            </w:r>
          </w:p>
        </w:tc>
      </w:tr>
      <w:tr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Department</w:t>
            </w:r>
          </w:p>
        </w:tc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Media &amp; Digital Arts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Campus Location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Bamuda Place, Mwembe - Kisii</w:t>
            </w:r>
          </w:p>
        </w:tc>
      </w:tr>
      <w:tr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Official Contacts</w:t>
            </w:r>
          </w:p>
        </w:tc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0796410290 | nayolitesempire@gmail.com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2. Itemized Fee Breakdown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3D3D3"/>
          <w:bottom w:val="single" w:sz="4" w:space="0" w:color="D3D3D3"/>
          <w:insideH w:val="single" w:sz="4" w:space="0" w:color="D3D3D3"/>
          <w:insideV w:val="none"/>
          <w:left w:val="none"/>
          <w:right w:val="none"/>
        </w:tblBorders>
      </w:tblPr>
      <w:tblGrid>
        <w:gridCol w:w="3168"/>
        <w:gridCol w:w="4608"/>
        <w:gridCol w:w="1872"/>
      </w:tblGrid>
      <w:tr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Fee Item</w:t>
            </w:r>
          </w:p>
        </w:tc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Description</w:t>
            </w:r>
          </w:p>
        </w:tc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9"/>
              </w:rPr>
              <w:t>Amount (KES)</w:t>
            </w:r>
          </w:p>
        </w:tc>
      </w:tr>
      <w:tr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Admission Fee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One-off mandatory payment upon registration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500.00</w:t>
            </w:r>
          </w:p>
        </w:tc>
      </w:tr>
      <w:tr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Tuition Fee</w:t>
            </w:r>
          </w:p>
        </w:tc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Covers coursework, practical lab sessions, and software access</w:t>
            </w:r>
          </w:p>
        </w:tc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10,000.00</w:t>
            </w:r>
          </w:p>
        </w:tc>
      </w:tr>
      <w:tr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Examination &amp; Certificate Fee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Covers practical assessment, final exams, and certificate issuance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2,500.00</w:t>
            </w:r>
          </w:p>
        </w:tc>
      </w:tr>
      <w:tr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1A365D"/>
                <w:sz w:val="20"/>
              </w:rPr>
              <w:t>TOTAL PAYABLE</w:t>
            </w:r>
          </w:p>
        </w:tc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i/>
                <w:color w:val="718096"/>
                <w:sz w:val="18"/>
              </w:rPr>
              <w:t>All inclusive course charges</w:t>
            </w:r>
          </w:p>
        </w:tc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1A365D"/>
                <w:sz w:val="21"/>
              </w:rPr>
              <w:t>KES 13,000.00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3. Fee Payment Guidelines &amp; Policy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 xml:space="preserve">Payment Method: ALL payments MUST be made exclusively through </w:t>
      </w:r>
      <w:r>
        <w:rPr>
          <w:rFonts w:ascii="Arial" w:hAnsi="Arial"/>
          <w:b/>
          <w:color w:val="1A365D"/>
          <w:sz w:val="19"/>
        </w:rPr>
        <w:t>M-Pesa Till Number: 5417085 (NAYOLITES E. PRODUCTION)</w:t>
      </w:r>
      <w:r>
        <w:rPr>
          <w:rFonts w:ascii="Arial" w:hAnsi="Arial"/>
          <w:color w:val="2D3748"/>
          <w:sz w:val="19"/>
        </w:rPr>
        <w:t>.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>Cash Policy: Cash payments at the registration office are strictly prohibited.</w:t>
      </w:r>
    </w:p>
    <w:p>
      <w:pPr>
        <w:pStyle w:val="ListBullet"/>
        <w:spacing w:after="60"/>
      </w:pPr>
      <w:r>
        <w:rPr>
          <w:rFonts w:ascii="Arial" w:hAnsi="Arial"/>
          <w:b/>
          <w:color w:val="2D3748"/>
          <w:sz w:val="19"/>
        </w:rPr>
        <w:t>Receipts: An official receipt will be issued to the student upon reporting.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>Refund Policy: Fees paid are non-refundable once classes commence.</w:t>
      </w:r>
    </w:p>
    <w:p>
      <w:pPr>
        <w:spacing w:before="320" w:after="40"/>
      </w:pPr>
      <w:r>
        <w:rPr>
          <w:rFonts w:ascii="Arial" w:hAnsi="Arial"/>
          <w:b/>
          <w:color w:val="1A365D"/>
          <w:sz w:val="22"/>
        </w:rPr>
        <w:t>BENEDICT MOSOMI CHACHA</w:t>
        <w:br/>
      </w:r>
      <w:r>
        <w:rPr>
          <w:rFonts w:ascii="Arial" w:hAnsi="Arial"/>
          <w:color w:val="2D3748"/>
          <w:sz w:val="21"/>
        </w:rPr>
        <w:t>Director</w:t>
        <w:br/>
      </w:r>
      <w:r>
        <w:rPr>
          <w:rFonts w:ascii="Arial" w:hAnsi="Arial"/>
          <w:color w:val="718096"/>
          <w:sz w:val="20"/>
        </w:rPr>
        <w:t>FINANCE &amp; REGISTRATION DEPARTMENT</w:t>
        <w:br/>
        <w:t>Nayolites Computer and Media College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